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D22" w:rsidRPr="004C3846" w:rsidRDefault="005E0D22" w:rsidP="005E0D22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E0D22" w:rsidRPr="004C3846" w:rsidRDefault="005E0D22" w:rsidP="005E0D22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E0D22" w:rsidRPr="004C3846" w:rsidRDefault="005E0D22" w:rsidP="005E0D22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E0D22" w:rsidRPr="004C3846" w:rsidRDefault="005E0D22" w:rsidP="005E0D22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5E0D22" w:rsidRPr="004C3846" w:rsidRDefault="005E0D22" w:rsidP="005E0D22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5E0D22" w:rsidRPr="004C3846" w:rsidRDefault="005E0D22" w:rsidP="005E0D22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5E0D22" w:rsidRDefault="005E0D22" w:rsidP="005E0D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E0D22" w:rsidRDefault="005E0D22" w:rsidP="005E0D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E0D22" w:rsidRDefault="005E0D22" w:rsidP="005E0D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E0D22" w:rsidRDefault="005E0D22" w:rsidP="005E0D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3DD0" w:rsidRDefault="00A13DD0" w:rsidP="00A13DD0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3DD0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A13DD0" w:rsidRPr="00A13DD0" w:rsidRDefault="00A13DD0" w:rsidP="00A13DD0">
      <w:pPr>
        <w:rPr>
          <w:lang w:eastAsia="ru-RU"/>
        </w:rPr>
      </w:pPr>
    </w:p>
    <w:p w:rsidR="005E0D22" w:rsidRPr="008C6477" w:rsidRDefault="00A13DD0" w:rsidP="00A13DD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E0D22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8C6477" w:rsidRPr="008C6477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5E0D22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8C6477">
        <w:rPr>
          <w:rFonts w:ascii="Times New Roman" w:hAnsi="Times New Roman" w:cs="Times New Roman"/>
          <w:b w:val="0"/>
          <w:bCs w:val="0"/>
          <w:sz w:val="28"/>
          <w:szCs w:val="28"/>
        </w:rPr>
        <w:t>марта</w:t>
      </w:r>
      <w:r w:rsidR="005E0D22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="0071513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5E0D22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</w:t>
      </w:r>
      <w:r w:rsidR="008C647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8C647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8C647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5E0D22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№ </w:t>
      </w:r>
      <w:r w:rsidR="008C6477" w:rsidRPr="008C6477">
        <w:rPr>
          <w:rFonts w:ascii="Times New Roman" w:hAnsi="Times New Roman" w:cs="Times New Roman"/>
          <w:b w:val="0"/>
          <w:bCs w:val="0"/>
          <w:sz w:val="28"/>
          <w:szCs w:val="28"/>
        </w:rPr>
        <w:t>87</w:t>
      </w:r>
    </w:p>
    <w:p w:rsidR="005E0D22" w:rsidRPr="00927791" w:rsidRDefault="005E0D22" w:rsidP="005E0D22">
      <w:pPr>
        <w:rPr>
          <w:rFonts w:ascii="Times New Roman" w:hAnsi="Times New Roman" w:cs="Times New Roman"/>
          <w:sz w:val="28"/>
          <w:szCs w:val="28"/>
        </w:rPr>
      </w:pPr>
    </w:p>
    <w:p w:rsidR="005E0D22" w:rsidRPr="00927791" w:rsidRDefault="005E0D22" w:rsidP="005E0D2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5E0D22" w:rsidRDefault="005E0D22" w:rsidP="005E0D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D22" w:rsidRPr="00927791" w:rsidRDefault="005E0D22" w:rsidP="005E0D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59" w:rsidRDefault="005E0D22" w:rsidP="00AA305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A305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состава </w:t>
      </w:r>
      <w:r w:rsidR="00AA3059" w:rsidRPr="00AA3059">
        <w:rPr>
          <w:rFonts w:ascii="Times New Roman" w:hAnsi="Times New Roman" w:cs="Times New Roman"/>
          <w:b/>
          <w:bCs/>
          <w:sz w:val="28"/>
          <w:szCs w:val="28"/>
        </w:rPr>
        <w:t xml:space="preserve">рабочей группы </w:t>
      </w:r>
    </w:p>
    <w:p w:rsidR="00AA3059" w:rsidRPr="00AA3059" w:rsidRDefault="00AA3059" w:rsidP="00AA305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059">
        <w:rPr>
          <w:rFonts w:ascii="Times New Roman" w:hAnsi="Times New Roman" w:cs="Times New Roman"/>
          <w:b/>
          <w:bCs/>
          <w:sz w:val="28"/>
          <w:szCs w:val="28"/>
        </w:rPr>
        <w:t>по мониторингу взаиморасчетов</w:t>
      </w:r>
    </w:p>
    <w:p w:rsidR="00AA3059" w:rsidRDefault="00AA3059" w:rsidP="00AA305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059">
        <w:rPr>
          <w:rFonts w:ascii="Times New Roman" w:hAnsi="Times New Roman" w:cs="Times New Roman"/>
          <w:b/>
          <w:bCs/>
          <w:sz w:val="28"/>
          <w:szCs w:val="28"/>
        </w:rPr>
        <w:t xml:space="preserve">между </w:t>
      </w:r>
      <w:proofErr w:type="spellStart"/>
      <w:r w:rsidRPr="00AA3059">
        <w:rPr>
          <w:rFonts w:ascii="Times New Roman" w:hAnsi="Times New Roman" w:cs="Times New Roman"/>
          <w:b/>
          <w:bCs/>
          <w:sz w:val="28"/>
          <w:szCs w:val="28"/>
        </w:rPr>
        <w:t>ресурсоснабжающими</w:t>
      </w:r>
      <w:proofErr w:type="spellEnd"/>
      <w:r w:rsidRPr="00AA3059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организациями</w:t>
      </w:r>
      <w:bookmarkEnd w:id="0"/>
    </w:p>
    <w:p w:rsidR="00AA3059" w:rsidRDefault="00AA3059" w:rsidP="00AA305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59" w:rsidRPr="00AA3059" w:rsidRDefault="00AA3059" w:rsidP="00AA305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3059" w:rsidRPr="00E65372" w:rsidRDefault="00AA3059" w:rsidP="00AA30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A30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65372">
        <w:rPr>
          <w:rFonts w:ascii="Times New Roman" w:hAnsi="Times New Roman" w:cs="Times New Roman"/>
          <w:bCs/>
          <w:sz w:val="28"/>
          <w:szCs w:val="28"/>
        </w:rPr>
        <w:t xml:space="preserve">соответствии с </w:t>
      </w:r>
      <w:r w:rsidR="005707E4" w:rsidRPr="00E65372">
        <w:rPr>
          <w:rFonts w:ascii="Times New Roman" w:hAnsi="Times New Roman" w:cs="Times New Roman"/>
          <w:sz w:val="28"/>
          <w:szCs w:val="28"/>
        </w:rPr>
        <w:t>распоряжение</w:t>
      </w:r>
      <w:r w:rsidR="005707E4">
        <w:rPr>
          <w:rFonts w:ascii="Times New Roman" w:hAnsi="Times New Roman" w:cs="Times New Roman"/>
          <w:sz w:val="28"/>
          <w:szCs w:val="28"/>
        </w:rPr>
        <w:t>м</w:t>
      </w:r>
      <w:r w:rsidR="005707E4" w:rsidRPr="00E6537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65372" w:rsidRPr="00E65372">
        <w:rPr>
          <w:rFonts w:ascii="Times New Roman" w:hAnsi="Times New Roman" w:cs="Times New Roman"/>
          <w:sz w:val="28"/>
          <w:szCs w:val="28"/>
        </w:rPr>
        <w:t xml:space="preserve">города Твери от 14.04.2015 № 288 «О создании рабочей группы по мониторингу взаиморасчетов между </w:t>
      </w:r>
      <w:proofErr w:type="spellStart"/>
      <w:r w:rsidR="00E65372" w:rsidRPr="00E65372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E65372" w:rsidRPr="00E65372">
        <w:rPr>
          <w:rFonts w:ascii="Times New Roman" w:hAnsi="Times New Roman" w:cs="Times New Roman"/>
          <w:sz w:val="28"/>
          <w:szCs w:val="28"/>
        </w:rPr>
        <w:t xml:space="preserve"> организациями»</w:t>
      </w:r>
      <w:r w:rsidRPr="00E65372">
        <w:rPr>
          <w:rFonts w:ascii="Times New Roman" w:hAnsi="Times New Roman" w:cs="Times New Roman"/>
          <w:bCs/>
          <w:sz w:val="28"/>
          <w:szCs w:val="28"/>
        </w:rPr>
        <w:t>,</w:t>
      </w:r>
      <w:r w:rsidRPr="00AA3059">
        <w:rPr>
          <w:rFonts w:ascii="Times New Roman" w:hAnsi="Times New Roman" w:cs="Times New Roman"/>
          <w:bCs/>
          <w:sz w:val="28"/>
          <w:szCs w:val="28"/>
        </w:rPr>
        <w:t xml:space="preserve"> руководствуясь </w:t>
      </w:r>
      <w:hyperlink r:id="rId7" w:history="1">
        <w:r w:rsidRPr="00E65372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E65372">
        <w:rPr>
          <w:rFonts w:ascii="Times New Roman" w:hAnsi="Times New Roman" w:cs="Times New Roman"/>
          <w:bCs/>
          <w:sz w:val="28"/>
          <w:szCs w:val="28"/>
        </w:rPr>
        <w:t xml:space="preserve"> города Твери:</w:t>
      </w:r>
    </w:p>
    <w:p w:rsidR="00AA3059" w:rsidRPr="00E65372" w:rsidRDefault="00AA3059" w:rsidP="00AA30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AA3059" w:rsidRPr="00AA3059" w:rsidRDefault="00AA3059" w:rsidP="00AA305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E65372"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hyperlink r:id="rId8" w:history="1">
        <w:r w:rsidRPr="00E65372">
          <w:rPr>
            <w:rFonts w:ascii="Times New Roman" w:hAnsi="Times New Roman" w:cs="Times New Roman"/>
            <w:bCs/>
            <w:sz w:val="28"/>
            <w:szCs w:val="28"/>
          </w:rPr>
          <w:t>состав</w:t>
        </w:r>
      </w:hyperlink>
      <w:r w:rsidRPr="00E65372">
        <w:rPr>
          <w:rFonts w:ascii="Times New Roman" w:hAnsi="Times New Roman" w:cs="Times New Roman"/>
          <w:bCs/>
          <w:sz w:val="28"/>
          <w:szCs w:val="28"/>
        </w:rPr>
        <w:t xml:space="preserve"> рабочей группы по мониторин</w:t>
      </w:r>
      <w:r w:rsidRPr="00AA3059">
        <w:rPr>
          <w:rFonts w:ascii="Times New Roman" w:hAnsi="Times New Roman" w:cs="Times New Roman"/>
          <w:bCs/>
          <w:sz w:val="28"/>
          <w:szCs w:val="28"/>
        </w:rPr>
        <w:t xml:space="preserve">гу взаиморасчетов между </w:t>
      </w:r>
      <w:proofErr w:type="spellStart"/>
      <w:r w:rsidRPr="00AA3059">
        <w:rPr>
          <w:rFonts w:ascii="Times New Roman" w:hAnsi="Times New Roman" w:cs="Times New Roman"/>
          <w:bCs/>
          <w:sz w:val="28"/>
          <w:szCs w:val="28"/>
        </w:rPr>
        <w:t>ресурсоснабжающими</w:t>
      </w:r>
      <w:proofErr w:type="spellEnd"/>
      <w:r w:rsidRPr="00AA3059">
        <w:rPr>
          <w:rFonts w:ascii="Times New Roman" w:hAnsi="Times New Roman" w:cs="Times New Roman"/>
          <w:bCs/>
          <w:sz w:val="28"/>
          <w:szCs w:val="28"/>
        </w:rPr>
        <w:t xml:space="preserve"> организациями </w:t>
      </w:r>
      <w:r w:rsidR="00E65372">
        <w:rPr>
          <w:rFonts w:ascii="Times New Roman" w:hAnsi="Times New Roman" w:cs="Times New Roman"/>
          <w:bCs/>
          <w:sz w:val="28"/>
          <w:szCs w:val="28"/>
        </w:rPr>
        <w:t>(</w:t>
      </w:r>
      <w:r w:rsidR="00E65372" w:rsidRPr="00AA3059">
        <w:rPr>
          <w:rFonts w:ascii="Times New Roman" w:hAnsi="Times New Roman" w:cs="Times New Roman"/>
          <w:bCs/>
          <w:sz w:val="28"/>
          <w:szCs w:val="28"/>
        </w:rPr>
        <w:t>прил</w:t>
      </w:r>
      <w:r w:rsidR="00E65372">
        <w:rPr>
          <w:rFonts w:ascii="Times New Roman" w:hAnsi="Times New Roman" w:cs="Times New Roman"/>
          <w:bCs/>
          <w:sz w:val="28"/>
          <w:szCs w:val="28"/>
        </w:rPr>
        <w:t>агается)</w:t>
      </w:r>
      <w:r w:rsidRPr="00AA3059">
        <w:rPr>
          <w:rFonts w:ascii="Times New Roman" w:hAnsi="Times New Roman" w:cs="Times New Roman"/>
          <w:bCs/>
          <w:sz w:val="28"/>
          <w:szCs w:val="28"/>
        </w:rPr>
        <w:t>.</w:t>
      </w:r>
    </w:p>
    <w:p w:rsidR="00AA3059" w:rsidRPr="00AA3059" w:rsidRDefault="00AA3059" w:rsidP="00AA305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AA3059">
        <w:rPr>
          <w:rFonts w:ascii="Times New Roman" w:hAnsi="Times New Roman" w:cs="Times New Roman"/>
          <w:bCs/>
          <w:sz w:val="28"/>
          <w:szCs w:val="28"/>
        </w:rPr>
        <w:t xml:space="preserve">. Настоящее распоряжение вступает в силу со дня </w:t>
      </w:r>
      <w:r w:rsidR="005707E4">
        <w:rPr>
          <w:rFonts w:ascii="Times New Roman" w:hAnsi="Times New Roman" w:cs="Times New Roman"/>
          <w:bCs/>
          <w:sz w:val="28"/>
          <w:szCs w:val="28"/>
        </w:rPr>
        <w:t>издания</w:t>
      </w:r>
      <w:r w:rsidRPr="00AA3059">
        <w:rPr>
          <w:rFonts w:ascii="Times New Roman" w:hAnsi="Times New Roman" w:cs="Times New Roman"/>
          <w:bCs/>
          <w:sz w:val="28"/>
          <w:szCs w:val="28"/>
        </w:rPr>
        <w:t>.</w:t>
      </w:r>
    </w:p>
    <w:p w:rsidR="00AA3059" w:rsidRPr="00AA3059" w:rsidRDefault="00AA3059" w:rsidP="0040528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A305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707E4">
        <w:rPr>
          <w:rFonts w:ascii="Times New Roman" w:hAnsi="Times New Roman" w:cs="Times New Roman"/>
          <w:bCs/>
          <w:sz w:val="28"/>
          <w:szCs w:val="28"/>
        </w:rPr>
        <w:t>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</w:t>
      </w:r>
      <w:r w:rsidR="00405284" w:rsidRPr="0040528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0D22" w:rsidRPr="00375050" w:rsidRDefault="005E0D22" w:rsidP="005E0D22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E0D22" w:rsidRDefault="005E0D22" w:rsidP="005E0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D22" w:rsidRPr="00927791" w:rsidRDefault="005E0D22" w:rsidP="005E0D2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А.В. Огоньков</w:t>
      </w:r>
    </w:p>
    <w:p w:rsidR="005E0D22" w:rsidRDefault="005E0D22" w:rsidP="005E0D2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E0D22" w:rsidRDefault="005E0D22" w:rsidP="005E0D2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E0D22" w:rsidRDefault="005E0D22" w:rsidP="005E0D2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E0D22" w:rsidRDefault="005E0D22" w:rsidP="005E0D2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E0D22" w:rsidRDefault="005E0D22" w:rsidP="005E0D2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1513E" w:rsidRDefault="0071513E" w:rsidP="005E0D2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A3059" w:rsidRDefault="00AA3059" w:rsidP="005E0D2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A3059" w:rsidRDefault="00AA3059" w:rsidP="005E0D2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35BE5" w:rsidRDefault="00035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0D22" w:rsidRPr="00927791" w:rsidRDefault="005E0D22" w:rsidP="005E0D22">
      <w:pPr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D22" w:rsidRPr="00927791" w:rsidRDefault="005E0D22" w:rsidP="005E0D2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к </w:t>
      </w:r>
      <w:r w:rsidR="005B1DC7">
        <w:rPr>
          <w:rFonts w:ascii="Times New Roman" w:hAnsi="Times New Roman" w:cs="Times New Roman"/>
          <w:sz w:val="28"/>
          <w:szCs w:val="28"/>
        </w:rPr>
        <w:t>распоряжению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="005707E4" w:rsidRPr="0092779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E0D22" w:rsidRPr="00927791" w:rsidRDefault="005E0D22" w:rsidP="005E0D2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5E0D22" w:rsidRPr="00927791" w:rsidRDefault="005E0D22" w:rsidP="005E0D2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8C6477">
        <w:rPr>
          <w:rFonts w:ascii="Times New Roman" w:hAnsi="Times New Roman" w:cs="Times New Roman"/>
          <w:sz w:val="28"/>
          <w:szCs w:val="28"/>
        </w:rPr>
        <w:t>12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r w:rsidR="008C6477">
        <w:rPr>
          <w:rFonts w:ascii="Times New Roman" w:hAnsi="Times New Roman" w:cs="Times New Roman"/>
          <w:sz w:val="28"/>
          <w:szCs w:val="28"/>
        </w:rPr>
        <w:t>марта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201</w:t>
      </w:r>
      <w:r w:rsidR="005B1DC7">
        <w:rPr>
          <w:rFonts w:ascii="Times New Roman" w:hAnsi="Times New Roman" w:cs="Times New Roman"/>
          <w:sz w:val="28"/>
          <w:szCs w:val="28"/>
        </w:rPr>
        <w:t>9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 w:rsidR="008C6477">
        <w:rPr>
          <w:rFonts w:ascii="Times New Roman" w:hAnsi="Times New Roman" w:cs="Times New Roman"/>
          <w:sz w:val="28"/>
          <w:szCs w:val="28"/>
        </w:rPr>
        <w:t>87</w:t>
      </w:r>
    </w:p>
    <w:p w:rsidR="005E0D22" w:rsidRPr="00927791" w:rsidRDefault="005E0D22" w:rsidP="005E0D2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E0D22" w:rsidRDefault="005E0D22" w:rsidP="005E0D2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E0D22" w:rsidRDefault="005E0D22" w:rsidP="005E0D2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E0D22" w:rsidRDefault="005E0D22" w:rsidP="005E0D2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D22" w:rsidRDefault="005E0D22" w:rsidP="005E0D2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5E0D22" w:rsidRDefault="005E0D22" w:rsidP="005E0D2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5DE9" w:rsidRDefault="00575DE9" w:rsidP="00575DE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DC7">
        <w:rPr>
          <w:rFonts w:ascii="Times New Roman" w:hAnsi="Times New Roman" w:cs="Times New Roman"/>
          <w:b/>
          <w:bCs/>
          <w:sz w:val="28"/>
          <w:szCs w:val="28"/>
        </w:rPr>
        <w:t xml:space="preserve">рабочей группы по мониторингу взаиморасчетов </w:t>
      </w:r>
    </w:p>
    <w:p w:rsidR="005E0D22" w:rsidRPr="005B1DC7" w:rsidRDefault="00575DE9" w:rsidP="00575DE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5B1DC7">
        <w:rPr>
          <w:rFonts w:ascii="Times New Roman" w:hAnsi="Times New Roman" w:cs="Times New Roman"/>
          <w:b/>
          <w:bCs/>
          <w:sz w:val="28"/>
          <w:szCs w:val="28"/>
        </w:rPr>
        <w:t xml:space="preserve">между </w:t>
      </w:r>
      <w:proofErr w:type="spellStart"/>
      <w:r w:rsidRPr="005B1DC7">
        <w:rPr>
          <w:rFonts w:ascii="Times New Roman" w:hAnsi="Times New Roman" w:cs="Times New Roman"/>
          <w:b/>
          <w:bCs/>
          <w:sz w:val="28"/>
          <w:szCs w:val="28"/>
        </w:rPr>
        <w:t>ресурсоснабжающими</w:t>
      </w:r>
      <w:proofErr w:type="spellEnd"/>
      <w:r w:rsidRPr="005B1DC7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организациями</w:t>
      </w:r>
    </w:p>
    <w:p w:rsidR="005E0D22" w:rsidRDefault="005E0D22" w:rsidP="005E0D2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6D14" w:rsidRDefault="005E0D22" w:rsidP="00176D1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75DE9">
        <w:rPr>
          <w:rFonts w:ascii="Times New Roman" w:hAnsi="Times New Roman" w:cs="Times New Roman"/>
          <w:sz w:val="28"/>
          <w:szCs w:val="28"/>
        </w:rPr>
        <w:t xml:space="preserve">- Жучков Алексей Вячеславович </w:t>
      </w:r>
      <w:r w:rsidR="00176D14">
        <w:rPr>
          <w:rFonts w:ascii="Times New Roman" w:hAnsi="Times New Roman" w:cs="Times New Roman"/>
          <w:sz w:val="28"/>
          <w:szCs w:val="28"/>
        </w:rPr>
        <w:t>-</w:t>
      </w:r>
      <w:r w:rsidRPr="00575DE9">
        <w:rPr>
          <w:rFonts w:ascii="Times New Roman" w:hAnsi="Times New Roman" w:cs="Times New Roman"/>
          <w:sz w:val="28"/>
          <w:szCs w:val="28"/>
        </w:rPr>
        <w:t xml:space="preserve"> </w:t>
      </w:r>
      <w:r w:rsidR="00176D14">
        <w:rPr>
          <w:rFonts w:ascii="Times New Roman" w:hAnsi="Times New Roman" w:cs="Times New Roman"/>
          <w:sz w:val="28"/>
          <w:szCs w:val="28"/>
        </w:rPr>
        <w:t>председатель рабочей группы,</w:t>
      </w:r>
      <w:r w:rsidR="00176D14" w:rsidRPr="00575DE9">
        <w:rPr>
          <w:rFonts w:ascii="Times New Roman" w:hAnsi="Times New Roman" w:cs="Times New Roman"/>
          <w:sz w:val="28"/>
          <w:szCs w:val="28"/>
        </w:rPr>
        <w:t xml:space="preserve"> </w:t>
      </w:r>
      <w:r w:rsidRPr="00575DE9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  <w:r w:rsidR="00434B68" w:rsidRPr="00575D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75DE9">
        <w:rPr>
          <w:rFonts w:ascii="Times New Roman" w:hAnsi="Times New Roman" w:cs="Times New Roman"/>
          <w:sz w:val="28"/>
          <w:szCs w:val="28"/>
        </w:rPr>
        <w:t>города Твери</w:t>
      </w:r>
      <w:r w:rsidR="00176D14">
        <w:rPr>
          <w:rFonts w:ascii="Times New Roman" w:hAnsi="Times New Roman" w:cs="Times New Roman"/>
          <w:sz w:val="28"/>
          <w:szCs w:val="28"/>
        </w:rPr>
        <w:t>.</w:t>
      </w:r>
    </w:p>
    <w:p w:rsidR="00176D14" w:rsidRDefault="00176D14" w:rsidP="00176D1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Дмитриевич -</w:t>
      </w:r>
      <w:r w:rsidRPr="00575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рабочей группы, начальник департамента жилищно-коммунального хозяйства, жилищной политики и строительства администрации города Твери.</w:t>
      </w:r>
    </w:p>
    <w:p w:rsidR="00176D14" w:rsidRDefault="00176D14" w:rsidP="00176D1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Сорокина Наталия Викторовна -</w:t>
      </w:r>
      <w:r w:rsidRPr="00575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секретарь рабочей группы, начальник отдела планирования, тарифной и бюджетной политики департамента жилищно-коммунального хозяйства, жилищной политики и строительства администрации города Твери.</w:t>
      </w:r>
    </w:p>
    <w:p w:rsidR="00176D14" w:rsidRDefault="00176D14" w:rsidP="00176D1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176D14" w:rsidRDefault="00176D14" w:rsidP="00176D1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Арсеньев Алексей Борисович </w:t>
      </w:r>
      <w:r w:rsidR="00593069">
        <w:rPr>
          <w:rFonts w:ascii="Times New Roman" w:hAnsi="Times New Roman" w:cs="Times New Roman"/>
          <w:sz w:val="28"/>
          <w:szCs w:val="28"/>
        </w:rPr>
        <w:t>-</w:t>
      </w:r>
      <w:r w:rsidRPr="00575DE9">
        <w:rPr>
          <w:rFonts w:ascii="Times New Roman" w:hAnsi="Times New Roman" w:cs="Times New Roman"/>
          <w:sz w:val="28"/>
          <w:szCs w:val="28"/>
        </w:rPr>
        <w:t xml:space="preserve"> </w:t>
      </w:r>
      <w:r w:rsidR="00593069">
        <w:rPr>
          <w:rFonts w:ascii="Times New Roman" w:hAnsi="Times New Roman" w:cs="Times New Roman"/>
          <w:sz w:val="28"/>
          <w:szCs w:val="28"/>
        </w:rPr>
        <w:t xml:space="preserve">депутат Тверской городской Думы, </w:t>
      </w:r>
      <w:r>
        <w:rPr>
          <w:rFonts w:ascii="Times New Roman" w:hAnsi="Times New Roman" w:cs="Times New Roman"/>
          <w:sz w:val="28"/>
          <w:szCs w:val="28"/>
        </w:rPr>
        <w:t>председатель постоянного комитета по вопросам развития городской инфраструктуры</w:t>
      </w:r>
      <w:r w:rsidRPr="00176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Тверской городской Думы (по согласованию);</w:t>
      </w:r>
    </w:p>
    <w:p w:rsidR="005707E4" w:rsidRDefault="00176D14" w:rsidP="005707E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C6BF3">
        <w:rPr>
          <w:rFonts w:ascii="Times New Roman" w:hAnsi="Times New Roman" w:cs="Times New Roman"/>
          <w:sz w:val="28"/>
          <w:szCs w:val="28"/>
        </w:rPr>
        <w:t>Кржевицкий</w:t>
      </w:r>
      <w:proofErr w:type="spellEnd"/>
      <w:r w:rsidR="00EC6BF3">
        <w:rPr>
          <w:rFonts w:ascii="Times New Roman" w:hAnsi="Times New Roman" w:cs="Times New Roman"/>
          <w:sz w:val="28"/>
          <w:szCs w:val="28"/>
        </w:rPr>
        <w:t xml:space="preserve"> Анатолий Эдуардович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BF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BF3">
        <w:rPr>
          <w:rFonts w:ascii="Times New Roman" w:hAnsi="Times New Roman" w:cs="Times New Roman"/>
          <w:sz w:val="28"/>
          <w:szCs w:val="28"/>
        </w:rPr>
        <w:t xml:space="preserve">заместитель генерального директора по экономике и </w:t>
      </w:r>
      <w:r>
        <w:rPr>
          <w:rFonts w:ascii="Times New Roman" w:hAnsi="Times New Roman" w:cs="Times New Roman"/>
          <w:sz w:val="28"/>
          <w:szCs w:val="28"/>
        </w:rPr>
        <w:t>финанс</w:t>
      </w:r>
      <w:r w:rsidR="00EC6BF3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7E4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«Тверская генерация»</w:t>
      </w:r>
      <w:r w:rsidR="005707E4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176D14" w:rsidRDefault="00593069" w:rsidP="00176D1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76D14">
        <w:rPr>
          <w:rFonts w:ascii="Times New Roman" w:hAnsi="Times New Roman" w:cs="Times New Roman"/>
          <w:sz w:val="28"/>
          <w:szCs w:val="28"/>
        </w:rPr>
        <w:t>Колтыпин</w:t>
      </w:r>
      <w:proofErr w:type="spellEnd"/>
      <w:r w:rsidR="00176D14">
        <w:rPr>
          <w:rFonts w:ascii="Times New Roman" w:hAnsi="Times New Roman" w:cs="Times New Roman"/>
          <w:sz w:val="28"/>
          <w:szCs w:val="28"/>
        </w:rPr>
        <w:t xml:space="preserve"> Максим Александрович - заместитель генерального директора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76D14">
        <w:rPr>
          <w:rFonts w:ascii="Times New Roman" w:hAnsi="Times New Roman" w:cs="Times New Roman"/>
          <w:sz w:val="28"/>
          <w:szCs w:val="28"/>
        </w:rPr>
        <w:t xml:space="preserve">Газпром </w:t>
      </w:r>
      <w:proofErr w:type="spellStart"/>
      <w:r w:rsidR="00176D14">
        <w:rPr>
          <w:rFonts w:ascii="Times New Roman" w:hAnsi="Times New Roman" w:cs="Times New Roman"/>
          <w:sz w:val="28"/>
          <w:szCs w:val="28"/>
        </w:rPr>
        <w:t>межрегионгаз</w:t>
      </w:r>
      <w:proofErr w:type="spellEnd"/>
      <w:r w:rsidR="00176D14">
        <w:rPr>
          <w:rFonts w:ascii="Times New Roman" w:hAnsi="Times New Roman" w:cs="Times New Roman"/>
          <w:sz w:val="28"/>
          <w:szCs w:val="28"/>
        </w:rPr>
        <w:t xml:space="preserve"> Тверь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76D14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176D14" w:rsidRDefault="00593069" w:rsidP="00176D1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6D14">
        <w:rPr>
          <w:rFonts w:ascii="Times New Roman" w:hAnsi="Times New Roman" w:cs="Times New Roman"/>
          <w:sz w:val="28"/>
          <w:szCs w:val="28"/>
        </w:rPr>
        <w:t xml:space="preserve">Кудряшов Михаил Борисович - главный инженер закрытого акционерного общества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76D14">
        <w:rPr>
          <w:rFonts w:ascii="Times New Roman" w:hAnsi="Times New Roman" w:cs="Times New Roman"/>
          <w:sz w:val="28"/>
          <w:szCs w:val="28"/>
        </w:rPr>
        <w:t xml:space="preserve">Тверской комбинат строительных материалов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76D1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76D14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176D14" w:rsidRDefault="00593069" w:rsidP="00176D1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6D14">
        <w:rPr>
          <w:rFonts w:ascii="Times New Roman" w:hAnsi="Times New Roman" w:cs="Times New Roman"/>
          <w:sz w:val="28"/>
          <w:szCs w:val="28"/>
        </w:rPr>
        <w:t xml:space="preserve">Садков Дмитрий Васильевич - юрисконсульт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76D14">
        <w:rPr>
          <w:rFonts w:ascii="Times New Roman" w:hAnsi="Times New Roman" w:cs="Times New Roman"/>
          <w:sz w:val="28"/>
          <w:szCs w:val="28"/>
        </w:rPr>
        <w:t>Лазурная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76D14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176D14" w:rsidRDefault="00593069" w:rsidP="00176D1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76D14">
        <w:rPr>
          <w:rFonts w:ascii="Times New Roman" w:hAnsi="Times New Roman" w:cs="Times New Roman"/>
          <w:sz w:val="28"/>
          <w:szCs w:val="28"/>
        </w:rPr>
        <w:t>Саламатов</w:t>
      </w:r>
      <w:proofErr w:type="spellEnd"/>
      <w:r w:rsidR="00176D14">
        <w:rPr>
          <w:rFonts w:ascii="Times New Roman" w:hAnsi="Times New Roman" w:cs="Times New Roman"/>
          <w:sz w:val="28"/>
          <w:szCs w:val="28"/>
        </w:rPr>
        <w:t xml:space="preserve"> Андрей Борисович - генеральный директор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76D14">
        <w:rPr>
          <w:rFonts w:ascii="Times New Roman" w:hAnsi="Times New Roman" w:cs="Times New Roman"/>
          <w:sz w:val="28"/>
          <w:szCs w:val="28"/>
        </w:rPr>
        <w:t>Лазурная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76D14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176D14" w:rsidRDefault="00593069" w:rsidP="00176D1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6D14">
        <w:rPr>
          <w:rFonts w:ascii="Times New Roman" w:hAnsi="Times New Roman" w:cs="Times New Roman"/>
          <w:sz w:val="28"/>
          <w:szCs w:val="28"/>
        </w:rPr>
        <w:t>Скворцов Олег Николаевич - заместитель начальника департамента жилищно-коммунального хозяйства, жилищной политики и строительства администрации города Твери;</w:t>
      </w:r>
    </w:p>
    <w:p w:rsidR="00176D14" w:rsidRDefault="00593069" w:rsidP="00176D1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6D14">
        <w:rPr>
          <w:rFonts w:ascii="Times New Roman" w:hAnsi="Times New Roman" w:cs="Times New Roman"/>
          <w:sz w:val="28"/>
          <w:szCs w:val="28"/>
        </w:rPr>
        <w:t xml:space="preserve">Сорокина Юлия Валерьевна - коммерческий директор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76D14">
        <w:rPr>
          <w:rFonts w:ascii="Times New Roman" w:hAnsi="Times New Roman" w:cs="Times New Roman"/>
          <w:sz w:val="28"/>
          <w:szCs w:val="28"/>
        </w:rPr>
        <w:t>Тверь Водоканал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76D14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176D14" w:rsidRDefault="00593069" w:rsidP="00176D1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6D14">
        <w:rPr>
          <w:rFonts w:ascii="Times New Roman" w:hAnsi="Times New Roman" w:cs="Times New Roman"/>
          <w:sz w:val="28"/>
          <w:szCs w:val="28"/>
        </w:rPr>
        <w:t>представитель следственного управления Следственного комитета Российской Федерации по Тверской области (по согласованию);</w:t>
      </w:r>
    </w:p>
    <w:p w:rsidR="00176D14" w:rsidRDefault="00593069" w:rsidP="00176D1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76D14">
        <w:rPr>
          <w:rFonts w:ascii="Times New Roman" w:hAnsi="Times New Roman" w:cs="Times New Roman"/>
          <w:sz w:val="28"/>
          <w:szCs w:val="28"/>
        </w:rPr>
        <w:t>представитель управления экономической безопасности и противодействия коррупции Управления Министерства внутренних дел России по Тверской области (по согласованию).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E0D22" w:rsidRPr="005B1DC7" w:rsidRDefault="005E0D22" w:rsidP="00176D1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0D22" w:rsidRPr="005B1DC7" w:rsidRDefault="005E0D22" w:rsidP="005E0D2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3069" w:rsidRDefault="00593069" w:rsidP="005E0D22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93069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  <w:r w:rsidR="005E0D22" w:rsidRPr="00593069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Департамента ЖКХ </w:t>
      </w:r>
    </w:p>
    <w:p w:rsidR="005E0D22" w:rsidRDefault="005E0D22" w:rsidP="005E0D22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93069">
        <w:rPr>
          <w:rFonts w:ascii="Times New Roman" w:hAnsi="Times New Roman" w:cs="Times New Roman"/>
          <w:color w:val="000000"/>
          <w:sz w:val="28"/>
          <w:szCs w:val="28"/>
        </w:rPr>
        <w:t xml:space="preserve">и строительства </w:t>
      </w:r>
      <w:r w:rsidRPr="005930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30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30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30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30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30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306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="00593069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 w:rsidR="0059306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9306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9306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9306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93069">
        <w:rPr>
          <w:rFonts w:ascii="Times New Roman" w:hAnsi="Times New Roman" w:cs="Times New Roman"/>
          <w:color w:val="000000"/>
          <w:sz w:val="28"/>
          <w:szCs w:val="28"/>
        </w:rPr>
        <w:t>Якубенок</w:t>
      </w:r>
      <w:proofErr w:type="spellEnd"/>
      <w:r w:rsidRPr="008F1C4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Default="005E0D22" w:rsidP="005E0D22">
      <w:pPr>
        <w:rPr>
          <w:rFonts w:ascii="Times New Roman" w:hAnsi="Times New Roman" w:cs="Times New Roman"/>
        </w:rPr>
      </w:pPr>
    </w:p>
    <w:p w:rsidR="005E0D22" w:rsidRPr="00D64E4C" w:rsidRDefault="005E0D22" w:rsidP="005E0D22">
      <w:pPr>
        <w:rPr>
          <w:rFonts w:ascii="Times New Roman" w:hAnsi="Times New Roman" w:cs="Times New Roman"/>
          <w:b/>
          <w:sz w:val="36"/>
          <w:szCs w:val="36"/>
        </w:rPr>
      </w:pPr>
    </w:p>
    <w:p w:rsidR="00A75FC9" w:rsidRDefault="00A75FC9"/>
    <w:sectPr w:rsidR="00A75FC9" w:rsidSect="003575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9BF" w:rsidRDefault="00F649BF" w:rsidP="00090AFC">
      <w:r>
        <w:separator/>
      </w:r>
    </w:p>
  </w:endnote>
  <w:endnote w:type="continuationSeparator" w:id="0">
    <w:p w:rsidR="00F649BF" w:rsidRDefault="00F649BF" w:rsidP="0009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D0" w:rsidRDefault="00F649B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D0" w:rsidRDefault="00F649B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D0" w:rsidRDefault="00F649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9BF" w:rsidRDefault="00F649BF" w:rsidP="00090AFC">
      <w:r>
        <w:separator/>
      </w:r>
    </w:p>
  </w:footnote>
  <w:footnote w:type="continuationSeparator" w:id="0">
    <w:p w:rsidR="00F649BF" w:rsidRDefault="00F649BF" w:rsidP="00090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D0" w:rsidRDefault="00F649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D0" w:rsidRDefault="00F649B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D0" w:rsidRDefault="00F649B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C4DF3"/>
    <w:multiLevelType w:val="hybridMultilevel"/>
    <w:tmpl w:val="0478E7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22"/>
    <w:rsid w:val="00035BE5"/>
    <w:rsid w:val="00090AFC"/>
    <w:rsid w:val="000942E5"/>
    <w:rsid w:val="000B10F7"/>
    <w:rsid w:val="0010509F"/>
    <w:rsid w:val="0014233C"/>
    <w:rsid w:val="00176D14"/>
    <w:rsid w:val="001F7F55"/>
    <w:rsid w:val="002C7166"/>
    <w:rsid w:val="003076BB"/>
    <w:rsid w:val="00405284"/>
    <w:rsid w:val="00434B68"/>
    <w:rsid w:val="004F1B49"/>
    <w:rsid w:val="005707E4"/>
    <w:rsid w:val="00575DE9"/>
    <w:rsid w:val="00593069"/>
    <w:rsid w:val="005B1DC7"/>
    <w:rsid w:val="005E0D22"/>
    <w:rsid w:val="006936B1"/>
    <w:rsid w:val="00701926"/>
    <w:rsid w:val="0071513E"/>
    <w:rsid w:val="00723C2D"/>
    <w:rsid w:val="00796AFC"/>
    <w:rsid w:val="008311B5"/>
    <w:rsid w:val="008C6477"/>
    <w:rsid w:val="00A13DD0"/>
    <w:rsid w:val="00A52BF1"/>
    <w:rsid w:val="00A75FC9"/>
    <w:rsid w:val="00AA3059"/>
    <w:rsid w:val="00AD4F82"/>
    <w:rsid w:val="00B14893"/>
    <w:rsid w:val="00B45FF9"/>
    <w:rsid w:val="00B917BD"/>
    <w:rsid w:val="00C25CA5"/>
    <w:rsid w:val="00C6637C"/>
    <w:rsid w:val="00C87C38"/>
    <w:rsid w:val="00D24F6A"/>
    <w:rsid w:val="00D76718"/>
    <w:rsid w:val="00E234C2"/>
    <w:rsid w:val="00E65372"/>
    <w:rsid w:val="00E9463D"/>
    <w:rsid w:val="00EA31D9"/>
    <w:rsid w:val="00EC6BF3"/>
    <w:rsid w:val="00F6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E1EF1-83EA-419C-89B8-9B523783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D22"/>
  </w:style>
  <w:style w:type="paragraph" w:styleId="1">
    <w:name w:val="heading 1"/>
    <w:basedOn w:val="a"/>
    <w:next w:val="a"/>
    <w:link w:val="10"/>
    <w:uiPriority w:val="99"/>
    <w:qFormat/>
    <w:rsid w:val="005E0D22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0D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5E0D2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5E0D22"/>
    <w:pPr>
      <w:ind w:left="720"/>
      <w:contextualSpacing/>
    </w:pPr>
  </w:style>
  <w:style w:type="paragraph" w:customStyle="1" w:styleId="ConsPlusTitle">
    <w:name w:val="ConsPlusTitle"/>
    <w:rsid w:val="005E0D2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ody Text"/>
    <w:basedOn w:val="a"/>
    <w:link w:val="a5"/>
    <w:uiPriority w:val="99"/>
    <w:rsid w:val="005E0D22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E0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E0D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0D22"/>
  </w:style>
  <w:style w:type="paragraph" w:styleId="a8">
    <w:name w:val="footer"/>
    <w:basedOn w:val="a"/>
    <w:link w:val="a9"/>
    <w:uiPriority w:val="99"/>
    <w:semiHidden/>
    <w:unhideWhenUsed/>
    <w:rsid w:val="005E0D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E0D22"/>
  </w:style>
  <w:style w:type="paragraph" w:customStyle="1" w:styleId="font7">
    <w:name w:val="font_7"/>
    <w:basedOn w:val="a"/>
    <w:rsid w:val="00E6537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6537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6637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6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6FA3A1687525AFC2A3A570CE1617D5D9387C6F5CA03F5C4480F40C955ED5BB1EC789DD393652F890341682E4440E4944B767FC46BF891F079216c7k2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BD25C403F739B97BA107C06CBF573060D70C86CDEF4F80FA651D22F29388EC3AA65419810FCAD8BA412128810F7D341729C34DE29A2D5ADAF12AZ5kC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Смирнов Роман Леонидович</cp:lastModifiedBy>
  <cp:revision>3</cp:revision>
  <cp:lastPrinted>2019-03-07T06:42:00Z</cp:lastPrinted>
  <dcterms:created xsi:type="dcterms:W3CDTF">2019-03-12T11:48:00Z</dcterms:created>
  <dcterms:modified xsi:type="dcterms:W3CDTF">2019-03-12T12:51:00Z</dcterms:modified>
</cp:coreProperties>
</file>